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1D95F" w14:textId="77777777" w:rsidR="00DD0788" w:rsidRPr="00082ECD" w:rsidRDefault="00DD0788" w:rsidP="009B4450">
      <w:pPr>
        <w:pStyle w:val="ConsPlusNormal"/>
        <w:jc w:val="center"/>
        <w:rPr>
          <w:b/>
          <w:kern w:val="24"/>
          <w:sz w:val="24"/>
          <w:szCs w:val="24"/>
        </w:rPr>
      </w:pPr>
      <w:r w:rsidRPr="00082ECD">
        <w:rPr>
          <w:b/>
          <w:kern w:val="24"/>
          <w:sz w:val="24"/>
          <w:szCs w:val="24"/>
        </w:rPr>
        <w:t>Заключение</w:t>
      </w:r>
    </w:p>
    <w:p w14:paraId="686D013A" w14:textId="16B9A6B4" w:rsidR="0038641B" w:rsidRPr="008A0329" w:rsidRDefault="00DD0788" w:rsidP="00131040">
      <w:pPr>
        <w:pStyle w:val="a6"/>
        <w:jc w:val="center"/>
        <w:rPr>
          <w:rFonts w:ascii="Arial" w:hAnsi="Arial" w:cs="Arial"/>
          <w:w w:val="107"/>
        </w:rPr>
      </w:pPr>
      <w:r w:rsidRPr="0038641B">
        <w:rPr>
          <w:rFonts w:ascii="Arial" w:hAnsi="Arial" w:cs="Arial"/>
          <w:kern w:val="24"/>
        </w:rPr>
        <w:t>о результатах</w:t>
      </w:r>
      <w:r w:rsidRPr="009B4450">
        <w:rPr>
          <w:kern w:val="24"/>
        </w:rPr>
        <w:t xml:space="preserve"> </w:t>
      </w:r>
      <w:r w:rsidR="0038641B" w:rsidRPr="00A41D25">
        <w:rPr>
          <w:rFonts w:ascii="Arial" w:hAnsi="Arial" w:cs="Arial"/>
          <w:kern w:val="24"/>
        </w:rPr>
        <w:t xml:space="preserve">публичных  слушаний  по  </w:t>
      </w:r>
      <w:r w:rsidR="0038641B" w:rsidRPr="008A0329">
        <w:rPr>
          <w:rFonts w:ascii="Arial" w:hAnsi="Arial" w:cs="Arial"/>
          <w:w w:val="107"/>
        </w:rPr>
        <w:t>утверждению</w:t>
      </w:r>
      <w:r w:rsidR="0038641B">
        <w:rPr>
          <w:rFonts w:ascii="Arial" w:hAnsi="Arial" w:cs="Arial"/>
          <w:w w:val="107"/>
        </w:rPr>
        <w:t xml:space="preserve"> </w:t>
      </w:r>
      <w:r w:rsidR="0038641B" w:rsidRPr="008A0329">
        <w:rPr>
          <w:rFonts w:ascii="Arial" w:hAnsi="Arial" w:cs="Arial"/>
          <w:w w:val="107"/>
        </w:rPr>
        <w:t>проекта</w:t>
      </w:r>
      <w:r w:rsidR="0038641B">
        <w:rPr>
          <w:rFonts w:ascii="Arial" w:hAnsi="Arial" w:cs="Arial"/>
          <w:w w:val="107"/>
        </w:rPr>
        <w:t xml:space="preserve"> </w:t>
      </w:r>
      <w:r w:rsidR="00131040">
        <w:rPr>
          <w:rFonts w:ascii="Arial" w:hAnsi="Arial" w:cs="Arial"/>
          <w:w w:val="107"/>
        </w:rPr>
        <w:t xml:space="preserve"> внесений изменений  в генеральный  план Латненского сельского  поселения </w:t>
      </w:r>
    </w:p>
    <w:p w14:paraId="38D4EA62" w14:textId="77777777" w:rsidR="0038641B" w:rsidRPr="008A0329" w:rsidRDefault="0038641B" w:rsidP="0038641B">
      <w:pPr>
        <w:pStyle w:val="a6"/>
        <w:jc w:val="center"/>
        <w:rPr>
          <w:rFonts w:ascii="Arial" w:hAnsi="Arial" w:cs="Arial"/>
          <w:w w:val="107"/>
        </w:rPr>
      </w:pPr>
      <w:r w:rsidRPr="008A0329">
        <w:rPr>
          <w:rFonts w:ascii="Arial" w:hAnsi="Arial" w:cs="Arial"/>
          <w:w w:val="107"/>
        </w:rPr>
        <w:t>Семилукского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муниципального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района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Воронежской</w:t>
      </w:r>
      <w:r>
        <w:rPr>
          <w:rFonts w:ascii="Arial" w:hAnsi="Arial" w:cs="Arial"/>
          <w:w w:val="107"/>
        </w:rPr>
        <w:t xml:space="preserve"> </w:t>
      </w:r>
      <w:r w:rsidRPr="008A0329">
        <w:rPr>
          <w:rFonts w:ascii="Arial" w:hAnsi="Arial" w:cs="Arial"/>
          <w:w w:val="107"/>
        </w:rPr>
        <w:t>области</w:t>
      </w:r>
    </w:p>
    <w:p w14:paraId="5B30830C" w14:textId="77777777" w:rsidR="0038641B" w:rsidRPr="00A41D25" w:rsidRDefault="0038641B" w:rsidP="0038641B">
      <w:pPr>
        <w:jc w:val="center"/>
        <w:rPr>
          <w:rFonts w:ascii="Arial" w:hAnsi="Arial" w:cs="Arial"/>
          <w:w w:val="107"/>
          <w:kern w:val="24"/>
        </w:rPr>
      </w:pPr>
      <w:r w:rsidRPr="00A41D25">
        <w:rPr>
          <w:rFonts w:ascii="Arial" w:hAnsi="Arial" w:cs="Arial"/>
          <w:w w:val="107"/>
          <w:kern w:val="24"/>
        </w:rPr>
        <w:t>.</w:t>
      </w:r>
    </w:p>
    <w:p w14:paraId="6F204E34" w14:textId="77777777" w:rsidR="00DD0788" w:rsidRPr="009B4450" w:rsidRDefault="00DD0788" w:rsidP="0038641B">
      <w:pPr>
        <w:pStyle w:val="ConsPlusNormal"/>
        <w:jc w:val="center"/>
        <w:rPr>
          <w:kern w:val="24"/>
          <w:sz w:val="24"/>
          <w:szCs w:val="24"/>
        </w:rPr>
      </w:pPr>
    </w:p>
    <w:p w14:paraId="456521D8" w14:textId="30340832" w:rsidR="0044058B" w:rsidRPr="009B4450" w:rsidRDefault="00361EFD" w:rsidP="009B4450">
      <w:pPr>
        <w:pStyle w:val="ConsPlusNormal"/>
        <w:ind w:firstLine="0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>о</w:t>
      </w:r>
      <w:r w:rsidR="0038641B">
        <w:rPr>
          <w:kern w:val="24"/>
          <w:sz w:val="24"/>
          <w:szCs w:val="24"/>
        </w:rPr>
        <w:t xml:space="preserve">т </w:t>
      </w:r>
      <w:r w:rsidR="00131040">
        <w:rPr>
          <w:kern w:val="24"/>
          <w:sz w:val="24"/>
          <w:szCs w:val="24"/>
        </w:rPr>
        <w:t>15</w:t>
      </w:r>
      <w:r w:rsidR="001D2C5E" w:rsidRPr="009B4450">
        <w:rPr>
          <w:kern w:val="24"/>
          <w:sz w:val="24"/>
          <w:szCs w:val="24"/>
        </w:rPr>
        <w:t>.</w:t>
      </w:r>
      <w:r w:rsidR="00131040">
        <w:rPr>
          <w:kern w:val="24"/>
          <w:sz w:val="24"/>
          <w:szCs w:val="24"/>
        </w:rPr>
        <w:t>06</w:t>
      </w:r>
      <w:r w:rsidR="001D2C5E" w:rsidRPr="009B4450">
        <w:rPr>
          <w:kern w:val="24"/>
          <w:sz w:val="24"/>
          <w:szCs w:val="24"/>
        </w:rPr>
        <w:t>.</w:t>
      </w:r>
      <w:r w:rsidR="0044058B" w:rsidRPr="009B4450">
        <w:rPr>
          <w:kern w:val="24"/>
          <w:sz w:val="24"/>
          <w:szCs w:val="24"/>
        </w:rPr>
        <w:t>20</w:t>
      </w:r>
      <w:r w:rsidR="00131040">
        <w:rPr>
          <w:kern w:val="24"/>
          <w:sz w:val="24"/>
          <w:szCs w:val="24"/>
        </w:rPr>
        <w:t>22</w:t>
      </w:r>
      <w:r w:rsidR="0044058B" w:rsidRPr="009B4450">
        <w:rPr>
          <w:kern w:val="24"/>
          <w:sz w:val="24"/>
          <w:szCs w:val="24"/>
        </w:rPr>
        <w:t xml:space="preserve"> года</w:t>
      </w:r>
    </w:p>
    <w:p w14:paraId="53D0262C" w14:textId="60A5AD44" w:rsidR="00A13541" w:rsidRPr="009B4450" w:rsidRDefault="00A13541" w:rsidP="009B4450">
      <w:pPr>
        <w:pStyle w:val="ConsPlusNormal"/>
        <w:ind w:firstLine="0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 xml:space="preserve">с. </w:t>
      </w:r>
      <w:r w:rsidR="00131040">
        <w:rPr>
          <w:kern w:val="24"/>
          <w:sz w:val="24"/>
          <w:szCs w:val="24"/>
        </w:rPr>
        <w:t>Латное</w:t>
      </w:r>
    </w:p>
    <w:p w14:paraId="7355437E" w14:textId="77777777" w:rsidR="009E4C9F" w:rsidRPr="009B4450" w:rsidRDefault="009E4C9F" w:rsidP="009B4450">
      <w:pPr>
        <w:pStyle w:val="ConsPlusNormal"/>
        <w:jc w:val="right"/>
        <w:rPr>
          <w:kern w:val="24"/>
          <w:sz w:val="24"/>
          <w:szCs w:val="24"/>
        </w:rPr>
      </w:pPr>
    </w:p>
    <w:p w14:paraId="290B2CFD" w14:textId="77777777" w:rsidR="00335557" w:rsidRPr="009B4450" w:rsidRDefault="00335557" w:rsidP="009B4450">
      <w:pPr>
        <w:pStyle w:val="ConsPlusNormal"/>
        <w:jc w:val="right"/>
        <w:rPr>
          <w:kern w:val="24"/>
          <w:sz w:val="24"/>
          <w:szCs w:val="24"/>
        </w:rPr>
      </w:pPr>
    </w:p>
    <w:p w14:paraId="2CC9B543" w14:textId="2734C046" w:rsidR="00A13541" w:rsidRPr="009B4450" w:rsidRDefault="0044058B" w:rsidP="009B4450">
      <w:pPr>
        <w:pStyle w:val="ConsPlusNormal"/>
        <w:ind w:firstLine="54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 xml:space="preserve">Собрание участников публичных слушаний проведено </w:t>
      </w:r>
      <w:r w:rsidR="00131040">
        <w:rPr>
          <w:kern w:val="24"/>
          <w:sz w:val="24"/>
          <w:szCs w:val="24"/>
        </w:rPr>
        <w:t>15</w:t>
      </w:r>
      <w:r w:rsidR="0038641B">
        <w:rPr>
          <w:kern w:val="24"/>
          <w:sz w:val="24"/>
          <w:szCs w:val="24"/>
        </w:rPr>
        <w:t>.</w:t>
      </w:r>
      <w:r w:rsidR="00131040">
        <w:rPr>
          <w:kern w:val="24"/>
          <w:sz w:val="24"/>
          <w:szCs w:val="24"/>
        </w:rPr>
        <w:t>06</w:t>
      </w:r>
      <w:r w:rsidR="001D2C5E" w:rsidRPr="009B4450">
        <w:rPr>
          <w:kern w:val="24"/>
          <w:sz w:val="24"/>
          <w:szCs w:val="24"/>
        </w:rPr>
        <w:t>.</w:t>
      </w:r>
      <w:r w:rsidRPr="009B4450">
        <w:rPr>
          <w:kern w:val="24"/>
          <w:sz w:val="24"/>
          <w:szCs w:val="24"/>
        </w:rPr>
        <w:t>20</w:t>
      </w:r>
      <w:r w:rsidR="00131040">
        <w:rPr>
          <w:kern w:val="24"/>
          <w:sz w:val="24"/>
          <w:szCs w:val="24"/>
        </w:rPr>
        <w:t>22</w:t>
      </w:r>
      <w:r w:rsidRPr="009B4450">
        <w:rPr>
          <w:kern w:val="24"/>
          <w:sz w:val="24"/>
          <w:szCs w:val="24"/>
        </w:rPr>
        <w:t xml:space="preserve"> года в </w:t>
      </w:r>
      <w:r w:rsidR="001D2C5E" w:rsidRPr="009B4450">
        <w:rPr>
          <w:kern w:val="24"/>
          <w:sz w:val="24"/>
          <w:szCs w:val="24"/>
        </w:rPr>
        <w:t>10</w:t>
      </w:r>
      <w:r w:rsidR="006F1ED1">
        <w:rPr>
          <w:kern w:val="24"/>
          <w:sz w:val="24"/>
          <w:szCs w:val="24"/>
        </w:rPr>
        <w:t>.0</w:t>
      </w:r>
      <w:r w:rsidRPr="009B4450">
        <w:rPr>
          <w:kern w:val="24"/>
          <w:sz w:val="24"/>
          <w:szCs w:val="24"/>
        </w:rPr>
        <w:t xml:space="preserve">0 часов по адресу: </w:t>
      </w:r>
      <w:r w:rsidR="00A13541" w:rsidRPr="009B4450">
        <w:rPr>
          <w:kern w:val="24"/>
          <w:sz w:val="24"/>
          <w:szCs w:val="24"/>
        </w:rPr>
        <w:t xml:space="preserve">Воронежская область, Семилукский район, с. </w:t>
      </w:r>
      <w:r w:rsidR="00131040">
        <w:rPr>
          <w:kern w:val="24"/>
          <w:sz w:val="24"/>
          <w:szCs w:val="24"/>
        </w:rPr>
        <w:t>Латное</w:t>
      </w:r>
      <w:r w:rsidR="00A13541" w:rsidRPr="009B4450">
        <w:rPr>
          <w:kern w:val="24"/>
          <w:sz w:val="24"/>
          <w:szCs w:val="24"/>
        </w:rPr>
        <w:t xml:space="preserve">, </w:t>
      </w:r>
      <w:r w:rsidR="00131040">
        <w:rPr>
          <w:kern w:val="24"/>
          <w:sz w:val="24"/>
          <w:szCs w:val="24"/>
        </w:rPr>
        <w:t xml:space="preserve"> ул. Октябрьская, </w:t>
      </w:r>
      <w:r w:rsidR="00A13541" w:rsidRPr="009B4450">
        <w:rPr>
          <w:kern w:val="24"/>
          <w:sz w:val="24"/>
          <w:szCs w:val="24"/>
        </w:rPr>
        <w:t xml:space="preserve">дом </w:t>
      </w:r>
      <w:r w:rsidR="00131040">
        <w:rPr>
          <w:kern w:val="24"/>
          <w:sz w:val="24"/>
          <w:szCs w:val="24"/>
        </w:rPr>
        <w:t>64 «б»</w:t>
      </w:r>
      <w:r w:rsidR="00A13541" w:rsidRPr="009B4450">
        <w:rPr>
          <w:kern w:val="24"/>
          <w:sz w:val="24"/>
          <w:szCs w:val="24"/>
        </w:rPr>
        <w:t>.</w:t>
      </w:r>
    </w:p>
    <w:p w14:paraId="513B8C87" w14:textId="77777777" w:rsidR="00A13541" w:rsidRPr="009B4450" w:rsidRDefault="0044058B" w:rsidP="009B4450">
      <w:pPr>
        <w:pStyle w:val="ConsPlusNormal"/>
        <w:ind w:firstLine="54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>В собрании приняло участие:</w:t>
      </w:r>
      <w:r w:rsidR="00A85454">
        <w:rPr>
          <w:kern w:val="24"/>
          <w:sz w:val="24"/>
          <w:szCs w:val="24"/>
        </w:rPr>
        <w:t xml:space="preserve"> 9</w:t>
      </w:r>
      <w:r w:rsidRPr="009B4450">
        <w:rPr>
          <w:kern w:val="24"/>
          <w:sz w:val="24"/>
          <w:szCs w:val="24"/>
        </w:rPr>
        <w:t xml:space="preserve"> участник</w:t>
      </w:r>
      <w:r w:rsidR="00641AE2" w:rsidRPr="009B4450">
        <w:rPr>
          <w:kern w:val="24"/>
          <w:sz w:val="24"/>
          <w:szCs w:val="24"/>
        </w:rPr>
        <w:t>а</w:t>
      </w:r>
      <w:r w:rsidRPr="009B4450">
        <w:rPr>
          <w:kern w:val="24"/>
          <w:sz w:val="24"/>
          <w:szCs w:val="24"/>
        </w:rPr>
        <w:t>.</w:t>
      </w:r>
    </w:p>
    <w:p w14:paraId="748AF1EE" w14:textId="2AA83289" w:rsidR="0044058B" w:rsidRPr="009B4450" w:rsidRDefault="00A13541" w:rsidP="009B4450">
      <w:pPr>
        <w:pStyle w:val="ConsPlusNormal"/>
        <w:ind w:firstLine="54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>С</w:t>
      </w:r>
      <w:r w:rsidR="0044058B" w:rsidRPr="009B4450">
        <w:rPr>
          <w:kern w:val="24"/>
          <w:sz w:val="24"/>
          <w:szCs w:val="24"/>
        </w:rPr>
        <w:t xml:space="preserve">оставлен протокол публичных слушаний от </w:t>
      </w:r>
      <w:r w:rsidR="003721BC">
        <w:rPr>
          <w:kern w:val="24"/>
          <w:sz w:val="24"/>
          <w:szCs w:val="24"/>
        </w:rPr>
        <w:t>15</w:t>
      </w:r>
      <w:r w:rsidR="0038641B">
        <w:rPr>
          <w:kern w:val="24"/>
          <w:sz w:val="24"/>
          <w:szCs w:val="24"/>
        </w:rPr>
        <w:t>.</w:t>
      </w:r>
      <w:r w:rsidR="003721BC">
        <w:rPr>
          <w:kern w:val="24"/>
          <w:sz w:val="24"/>
          <w:szCs w:val="24"/>
        </w:rPr>
        <w:t>06</w:t>
      </w:r>
      <w:r w:rsidR="001D2C5E" w:rsidRPr="009B4450">
        <w:rPr>
          <w:kern w:val="24"/>
          <w:sz w:val="24"/>
          <w:szCs w:val="24"/>
        </w:rPr>
        <w:t>.</w:t>
      </w:r>
      <w:r w:rsidR="0044058B" w:rsidRPr="009B4450">
        <w:rPr>
          <w:kern w:val="24"/>
          <w:sz w:val="24"/>
          <w:szCs w:val="24"/>
        </w:rPr>
        <w:t>20</w:t>
      </w:r>
      <w:r w:rsidR="003721BC">
        <w:rPr>
          <w:kern w:val="24"/>
          <w:sz w:val="24"/>
          <w:szCs w:val="24"/>
        </w:rPr>
        <w:t>22</w:t>
      </w:r>
      <w:r w:rsidR="0044058B" w:rsidRPr="009B4450">
        <w:rPr>
          <w:kern w:val="24"/>
          <w:sz w:val="24"/>
          <w:szCs w:val="24"/>
        </w:rPr>
        <w:t xml:space="preserve"> года.</w:t>
      </w:r>
    </w:p>
    <w:p w14:paraId="11701DF7" w14:textId="77777777" w:rsidR="00C1677A" w:rsidRPr="009B4450" w:rsidRDefault="00473899" w:rsidP="009B4450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  </w:t>
      </w:r>
      <w:r w:rsidR="009B4450">
        <w:rPr>
          <w:rFonts w:ascii="Arial" w:hAnsi="Arial" w:cs="Arial"/>
          <w:kern w:val="24"/>
        </w:rPr>
        <w:t xml:space="preserve">   </w:t>
      </w:r>
      <w:r w:rsidR="00C1677A" w:rsidRPr="009B4450">
        <w:rPr>
          <w:rFonts w:ascii="Arial" w:hAnsi="Arial" w:cs="Arial"/>
          <w:kern w:val="24"/>
        </w:rPr>
        <w:t xml:space="preserve"> Предложения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и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замечания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участников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публичных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слушаний,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поступившие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по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обсуждаемому</w:t>
      </w:r>
      <w:r w:rsidR="009B4450"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проекту:</w:t>
      </w:r>
      <w:r w:rsidR="009B4450">
        <w:rPr>
          <w:rFonts w:ascii="Arial" w:hAnsi="Arial" w:cs="Arial"/>
          <w:kern w:val="24"/>
        </w:rPr>
        <w:t xml:space="preserve"> </w:t>
      </w:r>
    </w:p>
    <w:p w14:paraId="153A52CB" w14:textId="77777777" w:rsidR="00C1677A" w:rsidRPr="009B4450" w:rsidRDefault="009B4450" w:rsidP="009B4450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</w:t>
      </w:r>
      <w:r w:rsidR="00C1677A" w:rsidRPr="009B4450">
        <w:rPr>
          <w:rFonts w:ascii="Arial" w:hAnsi="Arial" w:cs="Arial"/>
          <w:kern w:val="24"/>
        </w:rPr>
        <w:t xml:space="preserve"> </w:t>
      </w:r>
      <w:r w:rsidR="00191E7A">
        <w:rPr>
          <w:rFonts w:ascii="Arial" w:hAnsi="Arial" w:cs="Arial"/>
          <w:kern w:val="24"/>
        </w:rPr>
        <w:t xml:space="preserve">      </w:t>
      </w:r>
      <w:r w:rsidR="00C1677A" w:rsidRPr="009B4450">
        <w:rPr>
          <w:rFonts w:ascii="Arial" w:hAnsi="Arial" w:cs="Arial"/>
          <w:kern w:val="24"/>
        </w:rPr>
        <w:t>1)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период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работы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экспозиции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предложений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и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замечаний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не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поступило.</w:t>
      </w:r>
      <w:r>
        <w:rPr>
          <w:rFonts w:ascii="Arial" w:hAnsi="Arial" w:cs="Arial"/>
          <w:kern w:val="24"/>
        </w:rPr>
        <w:t xml:space="preserve"> </w:t>
      </w:r>
    </w:p>
    <w:p w14:paraId="7986E2DA" w14:textId="77777777" w:rsidR="00C1677A" w:rsidRPr="009B4450" w:rsidRDefault="009B4450" w:rsidP="009B4450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</w:t>
      </w:r>
      <w:r w:rsidR="00191E7A">
        <w:rPr>
          <w:rFonts w:ascii="Arial" w:hAnsi="Arial" w:cs="Arial"/>
          <w:kern w:val="24"/>
        </w:rPr>
        <w:t xml:space="preserve">      </w:t>
      </w:r>
      <w:r w:rsidR="00C1677A" w:rsidRPr="009B4450">
        <w:rPr>
          <w:rFonts w:ascii="Arial" w:hAnsi="Arial" w:cs="Arial"/>
          <w:kern w:val="24"/>
        </w:rPr>
        <w:t xml:space="preserve"> 2)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во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время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проведения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собрания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участников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публичных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слушаний</w:t>
      </w:r>
      <w:r>
        <w:rPr>
          <w:rFonts w:ascii="Arial" w:hAnsi="Arial" w:cs="Arial"/>
          <w:kern w:val="24"/>
        </w:rPr>
        <w:t xml:space="preserve"> </w:t>
      </w:r>
      <w:r w:rsidR="00303506">
        <w:rPr>
          <w:rFonts w:ascii="Arial" w:hAnsi="Arial" w:cs="Arial"/>
          <w:kern w:val="24"/>
        </w:rPr>
        <w:t xml:space="preserve">возражение </w:t>
      </w:r>
      <w:r w:rsidR="00E37F9F">
        <w:rPr>
          <w:rFonts w:ascii="Arial" w:hAnsi="Arial" w:cs="Arial"/>
          <w:kern w:val="24"/>
        </w:rPr>
        <w:t>и замечаний не поступило.</w:t>
      </w:r>
    </w:p>
    <w:p w14:paraId="46B9AC5F" w14:textId="77777777" w:rsidR="00C1677A" w:rsidRPr="009B4450" w:rsidRDefault="009B4450" w:rsidP="009B4450">
      <w:pPr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  </w:t>
      </w:r>
      <w:r w:rsidR="00C1677A" w:rsidRPr="009B4450">
        <w:rPr>
          <w:rFonts w:ascii="Arial" w:hAnsi="Arial" w:cs="Arial"/>
          <w:kern w:val="24"/>
        </w:rPr>
        <w:t xml:space="preserve"> </w:t>
      </w:r>
      <w:r w:rsidR="00191E7A">
        <w:rPr>
          <w:rFonts w:ascii="Arial" w:hAnsi="Arial" w:cs="Arial"/>
          <w:kern w:val="24"/>
        </w:rPr>
        <w:t xml:space="preserve">      </w:t>
      </w:r>
      <w:r w:rsidR="00C1677A" w:rsidRPr="009B4450">
        <w:rPr>
          <w:rFonts w:ascii="Arial" w:hAnsi="Arial" w:cs="Arial"/>
          <w:kern w:val="24"/>
        </w:rPr>
        <w:t>3)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во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время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проведения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собрания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участников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публичных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слушаний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предложений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и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замечаний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в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письменной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форме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не</w:t>
      </w:r>
      <w:r>
        <w:rPr>
          <w:rFonts w:ascii="Arial" w:hAnsi="Arial" w:cs="Arial"/>
          <w:kern w:val="24"/>
        </w:rPr>
        <w:t xml:space="preserve"> </w:t>
      </w:r>
      <w:r w:rsidR="00C1677A" w:rsidRPr="009B4450">
        <w:rPr>
          <w:rFonts w:ascii="Arial" w:hAnsi="Arial" w:cs="Arial"/>
          <w:kern w:val="24"/>
        </w:rPr>
        <w:t>поступило.</w:t>
      </w:r>
    </w:p>
    <w:p w14:paraId="5C1696FF" w14:textId="77777777" w:rsidR="009E4C9F" w:rsidRPr="009B4450" w:rsidRDefault="00191E7A" w:rsidP="009B4450">
      <w:pPr>
        <w:pStyle w:val="ConsPlusNormal"/>
        <w:ind w:firstLine="540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4)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за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период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проведения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публичных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слушаний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в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адрес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Администрации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предложений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и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замечаний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в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письменной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форме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 xml:space="preserve"> не</w:t>
      </w:r>
      <w:r w:rsidR="009B4450">
        <w:rPr>
          <w:kern w:val="24"/>
          <w:sz w:val="24"/>
          <w:szCs w:val="24"/>
        </w:rPr>
        <w:t xml:space="preserve"> </w:t>
      </w:r>
      <w:r w:rsidR="00C1677A" w:rsidRPr="009B4450">
        <w:rPr>
          <w:kern w:val="24"/>
          <w:sz w:val="24"/>
          <w:szCs w:val="24"/>
        </w:rPr>
        <w:t>поступило</w:t>
      </w:r>
    </w:p>
    <w:p w14:paraId="69AB9059" w14:textId="77777777" w:rsidR="0044058B" w:rsidRPr="009B4450" w:rsidRDefault="0044058B" w:rsidP="009B4450">
      <w:pPr>
        <w:pStyle w:val="ConsPlusNormal"/>
        <w:ind w:firstLine="54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 xml:space="preserve"> </w:t>
      </w:r>
    </w:p>
    <w:p w14:paraId="75CD8CC2" w14:textId="77777777" w:rsidR="0044058B" w:rsidRPr="009B4450" w:rsidRDefault="0044058B" w:rsidP="009B4450">
      <w:pPr>
        <w:pStyle w:val="ConsPlusNormal"/>
        <w:ind w:firstLine="54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>Выводы по результатам публичных слушаний:</w:t>
      </w:r>
    </w:p>
    <w:p w14:paraId="699DD3ED" w14:textId="77777777" w:rsidR="009E4C9F" w:rsidRPr="009B4450" w:rsidRDefault="0044058B" w:rsidP="009B4450">
      <w:pPr>
        <w:pStyle w:val="ConsPlusNormal"/>
        <w:ind w:firstLine="54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>1) Считать п</w:t>
      </w:r>
      <w:r w:rsidR="00335557" w:rsidRPr="009B4450">
        <w:rPr>
          <w:kern w:val="24"/>
          <w:sz w:val="24"/>
          <w:szCs w:val="24"/>
        </w:rPr>
        <w:t>убличные слушания состоявшимися.</w:t>
      </w:r>
    </w:p>
    <w:p w14:paraId="66D82933" w14:textId="4522FE21" w:rsidR="0038641B" w:rsidRDefault="009B4450" w:rsidP="0038641B">
      <w:pPr>
        <w:pStyle w:val="a6"/>
        <w:jc w:val="both"/>
        <w:rPr>
          <w:kern w:val="24"/>
        </w:rPr>
      </w:pPr>
      <w:r>
        <w:rPr>
          <w:kern w:val="24"/>
        </w:rPr>
        <w:t xml:space="preserve">  </w:t>
      </w:r>
      <w:r w:rsidR="001D2C5E" w:rsidRPr="009B4450">
        <w:rPr>
          <w:kern w:val="24"/>
        </w:rPr>
        <w:t xml:space="preserve"> </w:t>
      </w:r>
      <w:r w:rsidR="0038641B">
        <w:rPr>
          <w:kern w:val="24"/>
        </w:rPr>
        <w:t xml:space="preserve">     </w:t>
      </w:r>
      <w:r w:rsidR="007A62CD">
        <w:rPr>
          <w:kern w:val="24"/>
        </w:rPr>
        <w:t>2</w:t>
      </w:r>
      <w:r w:rsidR="007A62CD" w:rsidRPr="0038641B">
        <w:rPr>
          <w:rFonts w:ascii="Arial" w:hAnsi="Arial" w:cs="Arial"/>
          <w:kern w:val="24"/>
        </w:rPr>
        <w:t>)</w:t>
      </w:r>
      <w:r w:rsidR="00375B8B">
        <w:rPr>
          <w:rFonts w:ascii="Arial" w:hAnsi="Arial" w:cs="Arial"/>
          <w:kern w:val="24"/>
        </w:rPr>
        <w:t xml:space="preserve"> </w:t>
      </w:r>
      <w:r w:rsidR="0044058B" w:rsidRPr="0038641B">
        <w:rPr>
          <w:rFonts w:ascii="Arial" w:hAnsi="Arial" w:cs="Arial"/>
          <w:kern w:val="24"/>
        </w:rPr>
        <w:t xml:space="preserve">Одобрить </w:t>
      </w:r>
      <w:r w:rsidR="003B3942" w:rsidRPr="0038641B">
        <w:rPr>
          <w:rFonts w:ascii="Arial" w:hAnsi="Arial" w:cs="Arial"/>
          <w:kern w:val="24"/>
        </w:rPr>
        <w:t>п</w:t>
      </w:r>
      <w:r w:rsidR="001B3ADA">
        <w:rPr>
          <w:rFonts w:ascii="Arial" w:hAnsi="Arial" w:cs="Arial"/>
          <w:kern w:val="24"/>
        </w:rPr>
        <w:t>роект</w:t>
      </w:r>
      <w:r w:rsidR="00C618EB">
        <w:rPr>
          <w:rFonts w:ascii="Arial" w:hAnsi="Arial" w:cs="Arial"/>
          <w:kern w:val="24"/>
        </w:rPr>
        <w:t xml:space="preserve"> внесения изменений в генеральный  план Латненского сельского поселения Семилукского муниципального района </w:t>
      </w:r>
      <w:r w:rsidR="0038641B">
        <w:rPr>
          <w:rFonts w:ascii="Arial" w:hAnsi="Arial" w:cs="Arial"/>
          <w:w w:val="107"/>
        </w:rPr>
        <w:t>.</w:t>
      </w:r>
    </w:p>
    <w:p w14:paraId="0DB17E45" w14:textId="6BEFA0C5" w:rsidR="004C4A06" w:rsidRPr="009B4450" w:rsidRDefault="00191E7A" w:rsidP="009B4450">
      <w:pPr>
        <w:pStyle w:val="ConsPlusNormal"/>
        <w:tabs>
          <w:tab w:val="left" w:pos="567"/>
        </w:tabs>
        <w:ind w:firstLine="0"/>
        <w:jc w:val="both"/>
        <w:rPr>
          <w:w w:val="107"/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        </w:t>
      </w:r>
      <w:r w:rsidR="004C4A06" w:rsidRPr="009B4450">
        <w:rPr>
          <w:kern w:val="24"/>
          <w:sz w:val="24"/>
          <w:szCs w:val="24"/>
        </w:rPr>
        <w:t>3) Направить</w:t>
      </w:r>
      <w:r w:rsidR="00473899">
        <w:rPr>
          <w:kern w:val="24"/>
          <w:sz w:val="24"/>
          <w:szCs w:val="24"/>
        </w:rPr>
        <w:t xml:space="preserve"> распоряжение,</w:t>
      </w:r>
      <w:r w:rsidR="004C4A06" w:rsidRPr="009B4450">
        <w:rPr>
          <w:kern w:val="24"/>
          <w:sz w:val="24"/>
          <w:szCs w:val="24"/>
        </w:rPr>
        <w:t xml:space="preserve"> протокол и заключение по про</w:t>
      </w:r>
      <w:r w:rsidR="0038641B">
        <w:rPr>
          <w:kern w:val="24"/>
          <w:sz w:val="24"/>
          <w:szCs w:val="24"/>
        </w:rPr>
        <w:t xml:space="preserve">ведению публичных слушаний от </w:t>
      </w:r>
      <w:r w:rsidR="006917C6">
        <w:rPr>
          <w:kern w:val="24"/>
          <w:sz w:val="24"/>
          <w:szCs w:val="24"/>
        </w:rPr>
        <w:t>15</w:t>
      </w:r>
      <w:r w:rsidR="0038641B">
        <w:rPr>
          <w:kern w:val="24"/>
          <w:sz w:val="24"/>
          <w:szCs w:val="24"/>
        </w:rPr>
        <w:t>.</w:t>
      </w:r>
      <w:r w:rsidR="006917C6">
        <w:rPr>
          <w:kern w:val="24"/>
          <w:sz w:val="24"/>
          <w:szCs w:val="24"/>
        </w:rPr>
        <w:t>06</w:t>
      </w:r>
      <w:r w:rsidR="004C4A06" w:rsidRPr="009B4450">
        <w:rPr>
          <w:kern w:val="24"/>
          <w:sz w:val="24"/>
          <w:szCs w:val="24"/>
        </w:rPr>
        <w:t>.20</w:t>
      </w:r>
      <w:r w:rsidR="006917C6">
        <w:rPr>
          <w:kern w:val="24"/>
          <w:sz w:val="24"/>
          <w:szCs w:val="24"/>
        </w:rPr>
        <w:t xml:space="preserve">22 </w:t>
      </w:r>
      <w:r w:rsidR="004C4A06" w:rsidRPr="009B4450">
        <w:rPr>
          <w:kern w:val="24"/>
          <w:sz w:val="24"/>
          <w:szCs w:val="24"/>
        </w:rPr>
        <w:t>г., в</w:t>
      </w:r>
      <w:r w:rsidR="005E6B7E">
        <w:rPr>
          <w:kern w:val="24"/>
          <w:sz w:val="24"/>
          <w:szCs w:val="24"/>
        </w:rPr>
        <w:t xml:space="preserve"> отдел архитектуры, градостроительства, имущества и земельных отношений Семилукского муниципального района.</w:t>
      </w:r>
    </w:p>
    <w:p w14:paraId="6D45D064" w14:textId="77777777" w:rsidR="0044058B" w:rsidRPr="009B4450" w:rsidRDefault="009B4450" w:rsidP="00191E7A">
      <w:pPr>
        <w:pStyle w:val="ConsPlusNormal"/>
        <w:tabs>
          <w:tab w:val="left" w:pos="567"/>
          <w:tab w:val="left" w:pos="709"/>
          <w:tab w:val="left" w:pos="851"/>
        </w:tabs>
        <w:ind w:firstLine="0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 </w:t>
      </w:r>
      <w:r w:rsidR="00191E7A">
        <w:rPr>
          <w:kern w:val="24"/>
          <w:sz w:val="24"/>
          <w:szCs w:val="24"/>
        </w:rPr>
        <w:t xml:space="preserve">       </w:t>
      </w:r>
      <w:r w:rsidR="001D2C5E" w:rsidRPr="009B4450">
        <w:rPr>
          <w:kern w:val="24"/>
          <w:sz w:val="24"/>
          <w:szCs w:val="24"/>
        </w:rPr>
        <w:t xml:space="preserve"> </w:t>
      </w:r>
      <w:r w:rsidR="004C4A06" w:rsidRPr="009B4450">
        <w:rPr>
          <w:kern w:val="24"/>
          <w:sz w:val="24"/>
          <w:szCs w:val="24"/>
        </w:rPr>
        <w:t>4</w:t>
      </w:r>
      <w:r w:rsidR="0044058B" w:rsidRPr="009B4450">
        <w:rPr>
          <w:kern w:val="24"/>
          <w:sz w:val="24"/>
          <w:szCs w:val="24"/>
        </w:rPr>
        <w:t>) Настоящее заключение подлежит официальному размещению на</w:t>
      </w:r>
      <w:r w:rsidR="00A13541" w:rsidRPr="009B4450">
        <w:rPr>
          <w:kern w:val="24"/>
          <w:sz w:val="24"/>
          <w:szCs w:val="24"/>
        </w:rPr>
        <w:t xml:space="preserve"> информационном стенде и на</w:t>
      </w:r>
      <w:r w:rsidR="0044058B" w:rsidRPr="009B4450">
        <w:rPr>
          <w:kern w:val="24"/>
          <w:sz w:val="24"/>
          <w:szCs w:val="24"/>
        </w:rPr>
        <w:t xml:space="preserve"> официальном сайте администрации </w:t>
      </w:r>
      <w:r w:rsidR="00A13541" w:rsidRPr="009B4450">
        <w:rPr>
          <w:kern w:val="24"/>
          <w:sz w:val="24"/>
          <w:szCs w:val="24"/>
        </w:rPr>
        <w:t>Семилукского сельского</w:t>
      </w:r>
      <w:r w:rsidR="001D2C5E" w:rsidRPr="009B4450">
        <w:rPr>
          <w:kern w:val="24"/>
          <w:sz w:val="24"/>
          <w:szCs w:val="24"/>
        </w:rPr>
        <w:t xml:space="preserve"> </w:t>
      </w:r>
      <w:r w:rsidR="00A13541" w:rsidRPr="009B4450">
        <w:rPr>
          <w:kern w:val="24"/>
          <w:sz w:val="24"/>
          <w:szCs w:val="24"/>
        </w:rPr>
        <w:t xml:space="preserve">поселения </w:t>
      </w:r>
      <w:r w:rsidR="0044058B" w:rsidRPr="009B4450">
        <w:rPr>
          <w:kern w:val="24"/>
          <w:sz w:val="24"/>
          <w:szCs w:val="24"/>
        </w:rPr>
        <w:t>в информационно-телекоммуникационной сети «Интернет».</w:t>
      </w:r>
    </w:p>
    <w:p w14:paraId="2A58766E" w14:textId="77777777" w:rsidR="004C4A06" w:rsidRPr="009B4450" w:rsidRDefault="009B4450" w:rsidP="009B4450">
      <w:pPr>
        <w:pStyle w:val="ConsPlusNormal"/>
        <w:ind w:firstLine="0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 </w:t>
      </w:r>
      <w:r w:rsidR="004C4A06" w:rsidRPr="009B4450">
        <w:rPr>
          <w:kern w:val="24"/>
          <w:sz w:val="24"/>
          <w:szCs w:val="24"/>
        </w:rPr>
        <w:t>.</w:t>
      </w:r>
    </w:p>
    <w:p w14:paraId="1EC4153B" w14:textId="77777777" w:rsidR="009E4C9F" w:rsidRPr="009B4450" w:rsidRDefault="009E4C9F" w:rsidP="009B4450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14:paraId="636F45E8" w14:textId="77777777" w:rsidR="001D2C5E" w:rsidRPr="009B4450" w:rsidRDefault="001D2C5E" w:rsidP="009B4450">
      <w:pPr>
        <w:pStyle w:val="ConsPlusNormal"/>
        <w:ind w:firstLine="0"/>
        <w:jc w:val="both"/>
        <w:rPr>
          <w:kern w:val="24"/>
          <w:sz w:val="24"/>
          <w:szCs w:val="24"/>
        </w:rPr>
      </w:pPr>
    </w:p>
    <w:p w14:paraId="3ED9CE71" w14:textId="6AB01F6D" w:rsidR="001D2C5E" w:rsidRPr="009B4450" w:rsidRDefault="001D2C5E" w:rsidP="009B4450">
      <w:pPr>
        <w:pStyle w:val="ConsPlusNormal"/>
        <w:tabs>
          <w:tab w:val="left" w:pos="6237"/>
        </w:tabs>
        <w:ind w:firstLine="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>Председателя комиссии</w:t>
      </w:r>
      <w:r w:rsidR="009B4450">
        <w:rPr>
          <w:kern w:val="24"/>
          <w:sz w:val="24"/>
          <w:szCs w:val="24"/>
        </w:rPr>
        <w:t xml:space="preserve"> </w:t>
      </w:r>
      <w:r w:rsidRPr="009B4450">
        <w:rPr>
          <w:kern w:val="24"/>
          <w:sz w:val="24"/>
          <w:szCs w:val="24"/>
        </w:rPr>
        <w:t xml:space="preserve"> ____________________</w:t>
      </w:r>
      <w:r w:rsidR="009B4450">
        <w:rPr>
          <w:kern w:val="24"/>
          <w:sz w:val="24"/>
          <w:szCs w:val="24"/>
        </w:rPr>
        <w:t xml:space="preserve"> </w:t>
      </w:r>
      <w:r w:rsidR="005E6B7E">
        <w:rPr>
          <w:kern w:val="24"/>
          <w:sz w:val="24"/>
          <w:szCs w:val="24"/>
        </w:rPr>
        <w:t>Сазыкина С.Д.</w:t>
      </w:r>
      <w:r w:rsidR="009B4450">
        <w:rPr>
          <w:kern w:val="24"/>
          <w:sz w:val="24"/>
          <w:szCs w:val="24"/>
        </w:rPr>
        <w:t xml:space="preserve"> </w:t>
      </w:r>
    </w:p>
    <w:p w14:paraId="44D193E0" w14:textId="77777777" w:rsidR="001D2C5E" w:rsidRPr="009B4450" w:rsidRDefault="001D2C5E" w:rsidP="009B4450">
      <w:pPr>
        <w:pStyle w:val="ConsPlusNormal"/>
        <w:ind w:firstLine="540"/>
        <w:jc w:val="both"/>
        <w:rPr>
          <w:kern w:val="24"/>
          <w:sz w:val="24"/>
          <w:szCs w:val="24"/>
        </w:rPr>
      </w:pPr>
    </w:p>
    <w:p w14:paraId="3722D583" w14:textId="6AD7923A" w:rsidR="001D2C5E" w:rsidRPr="009B4450" w:rsidRDefault="001D2C5E" w:rsidP="009B4450">
      <w:pPr>
        <w:pStyle w:val="ConsPlusNormal"/>
        <w:tabs>
          <w:tab w:val="left" w:pos="6237"/>
        </w:tabs>
        <w:ind w:firstLine="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>Секретарь</w:t>
      </w:r>
      <w:r w:rsidR="009B4450">
        <w:rPr>
          <w:kern w:val="24"/>
          <w:sz w:val="24"/>
          <w:szCs w:val="24"/>
        </w:rPr>
        <w:t xml:space="preserve"> </w:t>
      </w:r>
      <w:r w:rsidRPr="009B4450">
        <w:rPr>
          <w:kern w:val="24"/>
          <w:sz w:val="24"/>
          <w:szCs w:val="24"/>
        </w:rPr>
        <w:t>комиссии</w:t>
      </w:r>
      <w:r w:rsidR="009B4450">
        <w:rPr>
          <w:kern w:val="24"/>
          <w:sz w:val="24"/>
          <w:szCs w:val="24"/>
        </w:rPr>
        <w:t xml:space="preserve">  </w:t>
      </w:r>
      <w:r w:rsidRPr="009B4450">
        <w:rPr>
          <w:kern w:val="24"/>
          <w:sz w:val="24"/>
          <w:szCs w:val="24"/>
        </w:rPr>
        <w:t xml:space="preserve"> </w:t>
      </w:r>
      <w:r w:rsidR="00191E7A">
        <w:rPr>
          <w:kern w:val="24"/>
          <w:sz w:val="24"/>
          <w:szCs w:val="24"/>
        </w:rPr>
        <w:t xml:space="preserve">    </w:t>
      </w:r>
      <w:r w:rsidRPr="009B4450">
        <w:rPr>
          <w:kern w:val="24"/>
          <w:sz w:val="24"/>
          <w:szCs w:val="24"/>
        </w:rPr>
        <w:t>____________________</w:t>
      </w:r>
      <w:r w:rsidR="009B4450">
        <w:rPr>
          <w:kern w:val="24"/>
          <w:sz w:val="24"/>
          <w:szCs w:val="24"/>
        </w:rPr>
        <w:t xml:space="preserve"> </w:t>
      </w:r>
      <w:r w:rsidR="00A85454">
        <w:rPr>
          <w:kern w:val="24"/>
          <w:sz w:val="24"/>
          <w:szCs w:val="24"/>
        </w:rPr>
        <w:t xml:space="preserve"> </w:t>
      </w:r>
      <w:r w:rsidR="005E6B7E">
        <w:rPr>
          <w:kern w:val="24"/>
          <w:sz w:val="24"/>
          <w:szCs w:val="24"/>
        </w:rPr>
        <w:t>Авдеева Ю.Г.</w:t>
      </w:r>
    </w:p>
    <w:p w14:paraId="4E65D3F6" w14:textId="77777777" w:rsidR="001D2C5E" w:rsidRPr="009B4450" w:rsidRDefault="009B4450" w:rsidP="009B4450">
      <w:pPr>
        <w:pStyle w:val="ConsPlusNormal"/>
        <w:ind w:firstLine="0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 </w:t>
      </w:r>
    </w:p>
    <w:p w14:paraId="3381683F" w14:textId="7CD4B2DA" w:rsidR="001D2C5E" w:rsidRPr="009B4450" w:rsidRDefault="001D2C5E" w:rsidP="009B4450">
      <w:pPr>
        <w:pStyle w:val="ConsPlusNormal"/>
        <w:ind w:firstLine="0"/>
        <w:jc w:val="both"/>
        <w:rPr>
          <w:kern w:val="24"/>
          <w:sz w:val="24"/>
          <w:szCs w:val="24"/>
        </w:rPr>
      </w:pPr>
      <w:r w:rsidRPr="009B4450">
        <w:rPr>
          <w:kern w:val="24"/>
          <w:sz w:val="24"/>
          <w:szCs w:val="24"/>
        </w:rPr>
        <w:t>Члены комиссии</w:t>
      </w:r>
      <w:r w:rsidR="009B4450">
        <w:rPr>
          <w:kern w:val="24"/>
          <w:sz w:val="24"/>
          <w:szCs w:val="24"/>
        </w:rPr>
        <w:t xml:space="preserve">   </w:t>
      </w:r>
      <w:r w:rsidR="00191E7A">
        <w:rPr>
          <w:kern w:val="24"/>
          <w:sz w:val="24"/>
          <w:szCs w:val="24"/>
        </w:rPr>
        <w:t xml:space="preserve">      </w:t>
      </w:r>
      <w:r w:rsidR="009B4450">
        <w:rPr>
          <w:kern w:val="24"/>
          <w:sz w:val="24"/>
          <w:szCs w:val="24"/>
        </w:rPr>
        <w:t xml:space="preserve"> </w:t>
      </w:r>
      <w:r w:rsidR="00191E7A">
        <w:rPr>
          <w:kern w:val="24"/>
          <w:sz w:val="24"/>
          <w:szCs w:val="24"/>
        </w:rPr>
        <w:t xml:space="preserve">    </w:t>
      </w:r>
      <w:r w:rsidRPr="009B4450">
        <w:rPr>
          <w:kern w:val="24"/>
          <w:sz w:val="24"/>
          <w:szCs w:val="24"/>
        </w:rPr>
        <w:t xml:space="preserve">___________________ </w:t>
      </w:r>
      <w:r w:rsidR="00375B8B">
        <w:rPr>
          <w:kern w:val="24"/>
          <w:sz w:val="24"/>
          <w:szCs w:val="24"/>
        </w:rPr>
        <w:t xml:space="preserve">   </w:t>
      </w:r>
      <w:r w:rsidR="005E6B7E">
        <w:rPr>
          <w:kern w:val="24"/>
          <w:sz w:val="24"/>
          <w:szCs w:val="24"/>
        </w:rPr>
        <w:t>Петина О.Н.</w:t>
      </w:r>
    </w:p>
    <w:p w14:paraId="0689179A" w14:textId="77777777" w:rsidR="001D2C5E" w:rsidRPr="009B4450" w:rsidRDefault="009B4450" w:rsidP="009B4450">
      <w:pPr>
        <w:pStyle w:val="ConsPlusNormal"/>
        <w:ind w:firstLine="0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</w:t>
      </w:r>
      <w:r w:rsidR="001D2C5E" w:rsidRPr="009B4450">
        <w:rPr>
          <w:kern w:val="24"/>
          <w:sz w:val="24"/>
          <w:szCs w:val="24"/>
        </w:rPr>
        <w:t xml:space="preserve"> </w:t>
      </w:r>
      <w:r w:rsidR="00191E7A">
        <w:rPr>
          <w:kern w:val="24"/>
          <w:sz w:val="24"/>
          <w:szCs w:val="24"/>
        </w:rPr>
        <w:t xml:space="preserve"> </w:t>
      </w:r>
    </w:p>
    <w:p w14:paraId="545B12D6" w14:textId="57DF0AE0" w:rsidR="001D2C5E" w:rsidRPr="009B4450" w:rsidRDefault="009B4450" w:rsidP="009B4450">
      <w:pPr>
        <w:pStyle w:val="ConsPlusNormal"/>
        <w:ind w:firstLine="0"/>
        <w:jc w:val="both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      </w:t>
      </w:r>
      <w:r w:rsidR="00191E7A">
        <w:rPr>
          <w:kern w:val="24"/>
          <w:sz w:val="24"/>
          <w:szCs w:val="24"/>
        </w:rPr>
        <w:t xml:space="preserve">                                   </w:t>
      </w:r>
      <w:r>
        <w:rPr>
          <w:kern w:val="24"/>
          <w:sz w:val="24"/>
          <w:szCs w:val="24"/>
        </w:rPr>
        <w:t xml:space="preserve"> </w:t>
      </w:r>
      <w:r w:rsidR="00A85454">
        <w:rPr>
          <w:kern w:val="24"/>
          <w:sz w:val="24"/>
          <w:szCs w:val="24"/>
        </w:rPr>
        <w:t xml:space="preserve">___________________    </w:t>
      </w:r>
      <w:r w:rsidR="005E6B7E">
        <w:rPr>
          <w:kern w:val="24"/>
          <w:sz w:val="24"/>
          <w:szCs w:val="24"/>
        </w:rPr>
        <w:t>Маньков Н.И.</w:t>
      </w:r>
      <w:bookmarkStart w:id="0" w:name="_GoBack"/>
      <w:bookmarkEnd w:id="0"/>
    </w:p>
    <w:p w14:paraId="44EE75CE" w14:textId="77777777" w:rsidR="00DD0788" w:rsidRPr="009B4450" w:rsidRDefault="009B4450" w:rsidP="009B445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2C5E" w:rsidRPr="009B4450">
        <w:rPr>
          <w:sz w:val="24"/>
          <w:szCs w:val="24"/>
        </w:rPr>
        <w:t xml:space="preserve"> </w:t>
      </w:r>
      <w:r w:rsidR="00191E7A">
        <w:rPr>
          <w:sz w:val="24"/>
          <w:szCs w:val="24"/>
        </w:rPr>
        <w:t xml:space="preserve">         </w:t>
      </w:r>
    </w:p>
    <w:p w14:paraId="0B2A466B" w14:textId="77777777" w:rsidR="009D62E6" w:rsidRPr="009B4450" w:rsidRDefault="009D62E6" w:rsidP="009B4450">
      <w:pPr>
        <w:rPr>
          <w:rFonts w:ascii="Arial" w:hAnsi="Arial" w:cs="Arial"/>
        </w:rPr>
      </w:pPr>
    </w:p>
    <w:sectPr w:rsidR="009D62E6" w:rsidRPr="009B4450" w:rsidSect="001D2C5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2ECD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277F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1040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01C1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1E7A"/>
    <w:rsid w:val="0019248A"/>
    <w:rsid w:val="00192AA3"/>
    <w:rsid w:val="001A07E5"/>
    <w:rsid w:val="001A0F8D"/>
    <w:rsid w:val="001A52DC"/>
    <w:rsid w:val="001A5A1C"/>
    <w:rsid w:val="001B0E92"/>
    <w:rsid w:val="001B147E"/>
    <w:rsid w:val="001B3ADA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C5E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5D20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375B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3506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21BC"/>
    <w:rsid w:val="003733FA"/>
    <w:rsid w:val="003734D5"/>
    <w:rsid w:val="00373F13"/>
    <w:rsid w:val="0037594B"/>
    <w:rsid w:val="00375B8B"/>
    <w:rsid w:val="003821A2"/>
    <w:rsid w:val="0038245A"/>
    <w:rsid w:val="00383B0C"/>
    <w:rsid w:val="00385768"/>
    <w:rsid w:val="003860EC"/>
    <w:rsid w:val="0038641B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6C9D"/>
    <w:rsid w:val="003978B5"/>
    <w:rsid w:val="00397FA3"/>
    <w:rsid w:val="003A0372"/>
    <w:rsid w:val="003A260C"/>
    <w:rsid w:val="003A2EC4"/>
    <w:rsid w:val="003A30AC"/>
    <w:rsid w:val="003A39F4"/>
    <w:rsid w:val="003A44E1"/>
    <w:rsid w:val="003A672C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5C94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3899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10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4A06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4F4D21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8740C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6B7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278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1AE2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90BE8"/>
    <w:rsid w:val="00691037"/>
    <w:rsid w:val="006913B3"/>
    <w:rsid w:val="006917C6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1ED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2CD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C7C77"/>
    <w:rsid w:val="007D3BD9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328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7685D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21F7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0D01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A5C"/>
    <w:rsid w:val="009A4B3F"/>
    <w:rsid w:val="009A6461"/>
    <w:rsid w:val="009A7D4C"/>
    <w:rsid w:val="009B0FC6"/>
    <w:rsid w:val="009B2F40"/>
    <w:rsid w:val="009B445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4C9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3541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5454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706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1677A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18EB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1A2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3DB3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37F9F"/>
    <w:rsid w:val="00E41151"/>
    <w:rsid w:val="00E418DB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2007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63BC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7FB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E01E"/>
  <w15:docId w15:val="{3AEA0382-09A3-449F-80AA-F2247DB4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BC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иль"/>
    <w:rsid w:val="00386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9DC9-73AE-4163-B112-9EEEA227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30</cp:revision>
  <cp:lastPrinted>2019-11-25T12:56:00Z</cp:lastPrinted>
  <dcterms:created xsi:type="dcterms:W3CDTF">2019-07-31T15:34:00Z</dcterms:created>
  <dcterms:modified xsi:type="dcterms:W3CDTF">2022-06-15T11:23:00Z</dcterms:modified>
</cp:coreProperties>
</file>